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FCC" w:rsidRDefault="00E90FCC">
      <w:pPr>
        <w:widowControl w:val="0"/>
        <w:jc w:val="center"/>
        <w:rPr>
          <w:rFonts w:ascii="Times" w:hAnsi="Times"/>
          <w:b/>
          <w:smallCaps/>
          <w:sz w:val="28"/>
        </w:rPr>
      </w:pPr>
      <w:r>
        <w:fldChar w:fldCharType="begin"/>
      </w:r>
      <w:r>
        <w:instrText xml:space="preserve"> SEQ CHAPTER \h \r 1</w:instrText>
      </w:r>
      <w:r>
        <w:fldChar w:fldCharType="end"/>
      </w:r>
      <w:r>
        <w:rPr>
          <w:rFonts w:ascii="Times" w:hAnsi="Times"/>
          <w:b/>
          <w:smallCaps/>
          <w:sz w:val="28"/>
        </w:rPr>
        <w:t>Northern District of Mississippi</w:t>
      </w:r>
    </w:p>
    <w:p w:rsidR="00E90FCC" w:rsidRDefault="00E90FCC">
      <w:pPr>
        <w:widowControl w:val="0"/>
        <w:jc w:val="center"/>
        <w:rPr>
          <w:rFonts w:ascii="Times" w:hAnsi="Times"/>
          <w:b/>
          <w:smallCaps/>
          <w:sz w:val="28"/>
        </w:rPr>
      </w:pPr>
    </w:p>
    <w:p w:rsidR="00E90FCC" w:rsidRDefault="00E90FCC">
      <w:pPr>
        <w:widowControl w:val="0"/>
        <w:jc w:val="center"/>
        <w:rPr>
          <w:rFonts w:ascii="Times" w:hAnsi="Times"/>
          <w:b/>
          <w:sz w:val="28"/>
        </w:rPr>
      </w:pPr>
      <w:r>
        <w:rPr>
          <w:rFonts w:ascii="Times" w:hAnsi="Times"/>
          <w:b/>
          <w:sz w:val="28"/>
        </w:rPr>
        <w:t>JURY LIST REQUEST FORM</w:t>
      </w:r>
    </w:p>
    <w:p w:rsidR="00E90FCC" w:rsidRDefault="00E90FCC">
      <w:pPr>
        <w:widowControl w:val="0"/>
        <w:jc w:val="center"/>
        <w:rPr>
          <w:rFonts w:ascii="Times" w:hAnsi="Times"/>
          <w:b/>
          <w:sz w:val="28"/>
        </w:rPr>
      </w:pPr>
    </w:p>
    <w:p w:rsidR="00E90FCC" w:rsidRDefault="00E90FCC">
      <w:pPr>
        <w:widowControl w:val="0"/>
        <w:rPr>
          <w:rFonts w:ascii="Times" w:hAnsi="Times"/>
          <w:b/>
        </w:rPr>
      </w:pPr>
    </w:p>
    <w:p w:rsidR="00E90FCC" w:rsidRDefault="00E90FCC">
      <w:pPr>
        <w:widowControl w:val="0"/>
      </w:pPr>
      <w:r>
        <w:tab/>
        <w:t xml:space="preserve">The list of prospective jurors will be available 1 week before trial.  Please complete and return this form via e-mail to </w:t>
      </w:r>
      <w:hyperlink r:id="rId4" w:history="1">
        <w:r>
          <w:rPr>
            <w:color w:val="0000FF"/>
            <w:u w:val="single"/>
          </w:rPr>
          <w:t>Renee_Moore@msnd.uscourts.gov</w:t>
        </w:r>
      </w:hyperlink>
      <w:r>
        <w:t xml:space="preserve"> .  Or you may fax your request to 662-236-4550.  </w:t>
      </w:r>
    </w:p>
    <w:p w:rsidR="00E90FCC" w:rsidRDefault="00E90FCC">
      <w:pPr>
        <w:widowControl w:val="0"/>
      </w:pPr>
    </w:p>
    <w:p w:rsidR="00E90FCC" w:rsidRDefault="00E90FCC">
      <w:pPr>
        <w:widowControl w:val="0"/>
      </w:pPr>
      <w:r>
        <w:tab/>
        <w:t xml:space="preserve">Please note that the pool of jurors on the list will consist of names who are to report that day for all trials scheduled at the courthouse and not just for your specific case.  Therefore the list may consist of those who will not be one of your potential jurors.  </w:t>
      </w:r>
    </w:p>
    <w:p w:rsidR="00E90FCC" w:rsidRDefault="00E90FCC">
      <w:pPr>
        <w:widowControl w:val="0"/>
      </w:pPr>
    </w:p>
    <w:p w:rsidR="00E90FCC" w:rsidRDefault="00E90FCC">
      <w:pPr>
        <w:widowControl w:val="0"/>
      </w:pPr>
      <w:r>
        <w:tab/>
        <w:t xml:space="preserve">This jury list is CONFIDENTIAL and should be destroyed at the conclusion of the trial.  </w:t>
      </w:r>
    </w:p>
    <w:p w:rsidR="00E90FCC" w:rsidRDefault="00E90FCC">
      <w:pPr>
        <w:widowControl w:val="0"/>
      </w:pPr>
    </w:p>
    <w:p w:rsidR="00E90FCC" w:rsidRDefault="00E90FCC">
      <w:pPr>
        <w:widowControl w:val="0"/>
      </w:pPr>
    </w:p>
    <w:p w:rsidR="00E90FCC" w:rsidRDefault="00E90FCC">
      <w:pPr>
        <w:widowControl w:val="0"/>
        <w:spacing w:line="19" w:lineRule="exact"/>
      </w:pPr>
    </w:p>
    <w:p w:rsidR="00E90FCC" w:rsidRDefault="00E90FCC">
      <w:pPr>
        <w:widowControl w:val="0"/>
      </w:pPr>
    </w:p>
    <w:p w:rsidR="00E90FCC" w:rsidRDefault="00E90FCC">
      <w:pPr>
        <w:widowControl w:val="0"/>
      </w:pPr>
      <w:r>
        <w:tab/>
      </w:r>
      <w:r>
        <w:tab/>
      </w:r>
    </w:p>
    <w:p w:rsidR="00E90FCC" w:rsidRDefault="00E90FCC">
      <w:pPr>
        <w:widowControl w:val="0"/>
      </w:pPr>
      <w:r>
        <w:t>Person requesting jury list: __________________________________________________</w:t>
      </w:r>
    </w:p>
    <w:p w:rsidR="00E90FCC" w:rsidRDefault="00E90FCC">
      <w:pPr>
        <w:widowControl w:val="0"/>
      </w:pPr>
    </w:p>
    <w:p w:rsidR="00E90FCC" w:rsidRDefault="00E90FCC">
      <w:pPr>
        <w:widowControl w:val="0"/>
      </w:pPr>
      <w:r>
        <w:t>Phone number: ___________________________________________________________</w:t>
      </w:r>
    </w:p>
    <w:p w:rsidR="00E90FCC" w:rsidRDefault="00E90FCC">
      <w:pPr>
        <w:widowControl w:val="0"/>
      </w:pPr>
    </w:p>
    <w:p w:rsidR="00E90FCC" w:rsidRDefault="00E90FCC">
      <w:pPr>
        <w:widowControl w:val="0"/>
      </w:pPr>
      <w:r>
        <w:t>Attorney: ________________________________________________________________</w:t>
      </w:r>
    </w:p>
    <w:p w:rsidR="00E90FCC" w:rsidRDefault="00E90FCC">
      <w:pPr>
        <w:widowControl w:val="0"/>
      </w:pPr>
    </w:p>
    <w:p w:rsidR="00E90FCC" w:rsidRDefault="00E90FCC">
      <w:pPr>
        <w:widowControl w:val="0"/>
      </w:pPr>
      <w:r>
        <w:t>Date of trial: _____________________________________________________________</w:t>
      </w:r>
    </w:p>
    <w:p w:rsidR="00E90FCC" w:rsidRDefault="00E90FCC">
      <w:pPr>
        <w:widowControl w:val="0"/>
      </w:pPr>
    </w:p>
    <w:p w:rsidR="00E90FCC" w:rsidRDefault="00E90FCC">
      <w:pPr>
        <w:widowControl w:val="0"/>
      </w:pPr>
      <w:r>
        <w:t>Location of trial: __________________________________________________________</w:t>
      </w:r>
    </w:p>
    <w:p w:rsidR="00E90FCC" w:rsidRDefault="00E90FCC">
      <w:pPr>
        <w:widowControl w:val="0"/>
      </w:pPr>
    </w:p>
    <w:p w:rsidR="00E90FCC" w:rsidRDefault="00E90FCC">
      <w:pPr>
        <w:widowControl w:val="0"/>
      </w:pPr>
      <w:r>
        <w:t>Case No.: ________________________________________________________________</w:t>
      </w:r>
    </w:p>
    <w:p w:rsidR="00E90FCC" w:rsidRDefault="00E90FCC">
      <w:pPr>
        <w:widowControl w:val="0"/>
      </w:pPr>
    </w:p>
    <w:p w:rsidR="00E90FCC" w:rsidRDefault="00E90FCC">
      <w:pPr>
        <w:widowControl w:val="0"/>
      </w:pPr>
      <w:r>
        <w:t>Select method of delivery:</w:t>
      </w:r>
    </w:p>
    <w:p w:rsidR="00E90FCC" w:rsidRDefault="00E90FCC">
      <w:pPr>
        <w:widowControl w:val="0"/>
      </w:pPr>
    </w:p>
    <w:p w:rsidR="00E90FCC" w:rsidRDefault="00E90FCC">
      <w:pPr>
        <w:widowControl w:val="0"/>
        <w:ind w:left="720" w:hanging="720"/>
      </w:pPr>
      <w:r>
        <w:t>□</w:t>
      </w:r>
      <w:r>
        <w:tab/>
        <w:t>Fax: _______________________________________________</w:t>
      </w:r>
      <w:r>
        <w:tab/>
      </w:r>
      <w:r>
        <w:tab/>
      </w:r>
      <w:r>
        <w:tab/>
      </w:r>
    </w:p>
    <w:p w:rsidR="00E90FCC" w:rsidRDefault="00E90FCC">
      <w:pPr>
        <w:widowControl w:val="0"/>
      </w:pPr>
    </w:p>
    <w:p w:rsidR="00E90FCC" w:rsidRDefault="00E90FCC">
      <w:pPr>
        <w:widowControl w:val="0"/>
        <w:ind w:left="720" w:hanging="720"/>
      </w:pPr>
      <w:r>
        <w:t>□</w:t>
      </w:r>
      <w:r>
        <w:tab/>
        <w:t>E-mail: _____________________________________________</w:t>
      </w:r>
    </w:p>
    <w:p w:rsidR="00E90FCC" w:rsidRDefault="00E90FCC">
      <w:pPr>
        <w:widowControl w:val="0"/>
      </w:pPr>
    </w:p>
    <w:p w:rsidR="00E90FCC" w:rsidRDefault="00E90FCC">
      <w:pPr>
        <w:widowControl w:val="0"/>
        <w:ind w:left="720" w:hanging="720"/>
      </w:pPr>
      <w:r>
        <w:t>□</w:t>
      </w:r>
      <w:r>
        <w:tab/>
        <w:t>To be picked up by: ___________________________________</w:t>
      </w:r>
    </w:p>
    <w:p w:rsidR="00E90FCC" w:rsidRDefault="00E90FCC">
      <w:pPr>
        <w:widowControl w:val="0"/>
      </w:pPr>
    </w:p>
    <w:p w:rsidR="00E90FCC" w:rsidRDefault="00E90FCC">
      <w:pPr>
        <w:widowControl w:val="0"/>
      </w:pPr>
    </w:p>
    <w:p w:rsidR="00E90FCC" w:rsidRDefault="00E90FCC">
      <w:pPr>
        <w:widowControl w:val="0"/>
      </w:pPr>
    </w:p>
    <w:sectPr w:rsidR="00E90FCC" w:rsidSect="00E90FCC">
      <w:pgSz w:w="12240" w:h="15840"/>
      <w:pgMar w:top="1440" w:right="1440" w:bottom="13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FCC"/>
    <w:rsid w:val="00E9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nee_Moore@msnd.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2015-01-28T16:30:00Z</dcterms:created>
  <dcterms:modified xsi:type="dcterms:W3CDTF">2015-01-28T16:30:00Z</dcterms:modified>
</cp:coreProperties>
</file>